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889" w:type="dxa"/>
        <w:tblInd w:w="1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49"/>
        <w:gridCol w:w="811"/>
        <w:gridCol w:w="720"/>
        <w:gridCol w:w="629"/>
        <w:gridCol w:w="3780"/>
        <w:gridCol w:w="1800"/>
      </w:tblGrid>
      <w:tr w:rsidR="00701E33" w:rsidRPr="00E848A3" w14:paraId="622F63BF" w14:textId="77777777" w:rsidTr="00701E33">
        <w:trPr>
          <w:trHeight w:hRule="exact" w:val="386"/>
        </w:trPr>
        <w:tc>
          <w:tcPr>
            <w:tcW w:w="530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E71A7C6" w14:textId="77777777" w:rsidR="00701E33" w:rsidRPr="00E848A3" w:rsidRDefault="00701E33" w:rsidP="00377701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b/>
                <w:sz w:val="24"/>
              </w:rPr>
            </w:pPr>
            <w:r w:rsidRPr="00E848A3">
              <w:rPr>
                <w:b/>
                <w:sz w:val="24"/>
              </w:rPr>
              <w:t>Agency:</w:t>
            </w:r>
          </w:p>
        </w:tc>
        <w:tc>
          <w:tcPr>
            <w:tcW w:w="55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793E32CA" w14:textId="77777777" w:rsidR="00701E33" w:rsidRPr="00E848A3" w:rsidRDefault="00701E33" w:rsidP="00377701">
            <w:pPr>
              <w:pStyle w:val="TableParagraph"/>
              <w:tabs>
                <w:tab w:val="left" w:pos="5940"/>
              </w:tabs>
              <w:ind w:left="148" w:right="157" w:hanging="18"/>
              <w:rPr>
                <w:b/>
                <w:sz w:val="24"/>
              </w:rPr>
            </w:pPr>
            <w:r w:rsidRPr="00E848A3">
              <w:rPr>
                <w:b/>
                <w:sz w:val="24"/>
              </w:rPr>
              <w:t>Date:</w:t>
            </w:r>
          </w:p>
        </w:tc>
      </w:tr>
      <w:tr w:rsidR="00701E33" w:rsidRPr="00E848A3" w14:paraId="36168362" w14:textId="77777777" w:rsidTr="00701E33">
        <w:trPr>
          <w:trHeight w:hRule="exact" w:val="359"/>
        </w:trPr>
        <w:tc>
          <w:tcPr>
            <w:tcW w:w="530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F1273AC" w14:textId="77777777" w:rsidR="00701E33" w:rsidRPr="00E848A3" w:rsidRDefault="00701E33" w:rsidP="00377701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b/>
                <w:sz w:val="24"/>
              </w:rPr>
            </w:pPr>
            <w:r>
              <w:rPr>
                <w:b/>
                <w:sz w:val="24"/>
              </w:rPr>
              <w:t>Service Recipient</w:t>
            </w:r>
            <w:r w:rsidRPr="00E848A3">
              <w:rPr>
                <w:b/>
                <w:sz w:val="24"/>
              </w:rPr>
              <w:t xml:space="preserve"> Identifier:</w:t>
            </w:r>
          </w:p>
        </w:tc>
        <w:tc>
          <w:tcPr>
            <w:tcW w:w="55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11EC6CCC" w14:textId="77777777" w:rsidR="00701E33" w:rsidRPr="00E848A3" w:rsidRDefault="00701E33" w:rsidP="00377701">
            <w:pPr>
              <w:pStyle w:val="TableParagraph"/>
              <w:tabs>
                <w:tab w:val="left" w:pos="5940"/>
              </w:tabs>
              <w:ind w:left="148" w:right="157" w:hanging="18"/>
              <w:rPr>
                <w:b/>
                <w:sz w:val="24"/>
              </w:rPr>
            </w:pPr>
            <w:r w:rsidRPr="00E848A3">
              <w:rPr>
                <w:b/>
                <w:sz w:val="24"/>
              </w:rPr>
              <w:t>Review Period:</w:t>
            </w:r>
          </w:p>
        </w:tc>
      </w:tr>
      <w:tr w:rsidR="000D19AC" w:rsidRPr="00626C16" w14:paraId="163E4EF1" w14:textId="77777777" w:rsidTr="00701E33">
        <w:trPr>
          <w:trHeight w:hRule="exact" w:val="863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18BB2610" w14:textId="77777777" w:rsidR="000D19AC" w:rsidRPr="003528AE" w:rsidRDefault="000D19AC" w:rsidP="00377701">
            <w:pPr>
              <w:pStyle w:val="TableParagraph"/>
              <w:tabs>
                <w:tab w:val="left" w:pos="5940"/>
              </w:tabs>
              <w:spacing w:line="273" w:lineRule="exact"/>
              <w:jc w:val="center"/>
              <w:rPr>
                <w:b/>
                <w:sz w:val="24"/>
              </w:rPr>
            </w:pPr>
            <w:r w:rsidRPr="003528AE">
              <w:rPr>
                <w:b/>
                <w:sz w:val="24"/>
              </w:rPr>
              <w:t>CHART REVIEW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5EAFF706" w14:textId="77777777" w:rsidR="000D19AC" w:rsidRPr="003528AE" w:rsidRDefault="000D19AC" w:rsidP="00377701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jc w:val="center"/>
              <w:rPr>
                <w:b/>
                <w:sz w:val="24"/>
              </w:rPr>
            </w:pPr>
            <w:r w:rsidRPr="003528AE">
              <w:rPr>
                <w:b/>
                <w:sz w:val="24"/>
              </w:rPr>
              <w:t>YES</w:t>
            </w: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1FA47866" w14:textId="77777777" w:rsidR="000D19AC" w:rsidRPr="003528AE" w:rsidRDefault="000D19AC" w:rsidP="00377701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jc w:val="center"/>
              <w:rPr>
                <w:b/>
                <w:sz w:val="24"/>
              </w:rPr>
            </w:pPr>
            <w:r w:rsidRPr="003528AE">
              <w:rPr>
                <w:b/>
                <w:sz w:val="24"/>
              </w:rPr>
              <w:t>NO</w:t>
            </w: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03ABA505" w14:textId="77777777" w:rsidR="000D19AC" w:rsidRPr="003528AE" w:rsidRDefault="000D19AC" w:rsidP="00377701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jc w:val="center"/>
              <w:rPr>
                <w:b/>
                <w:sz w:val="24"/>
              </w:rPr>
            </w:pPr>
            <w:r w:rsidRPr="003528AE">
              <w:rPr>
                <w:b/>
                <w:sz w:val="24"/>
              </w:rPr>
              <w:t>NA</w:t>
            </w: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6AE65AA0" w14:textId="77777777" w:rsidR="000D19AC" w:rsidRPr="003528AE" w:rsidRDefault="000D19AC" w:rsidP="00377701">
            <w:pPr>
              <w:pStyle w:val="TableParagraph"/>
              <w:tabs>
                <w:tab w:val="left" w:pos="5940"/>
              </w:tabs>
              <w:spacing w:line="273" w:lineRule="exact"/>
              <w:jc w:val="center"/>
              <w:rPr>
                <w:b/>
                <w:sz w:val="24"/>
              </w:rPr>
            </w:pPr>
            <w:r w:rsidRPr="003528AE">
              <w:rPr>
                <w:b/>
                <w:sz w:val="24"/>
              </w:rPr>
              <w:t>COMMENTS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222F939A" w14:textId="77777777" w:rsidR="000D19AC" w:rsidRPr="003528AE" w:rsidRDefault="000D19AC" w:rsidP="00377701">
            <w:pPr>
              <w:pStyle w:val="TableParagraph"/>
              <w:tabs>
                <w:tab w:val="left" w:pos="5940"/>
              </w:tabs>
              <w:ind w:right="157"/>
              <w:jc w:val="center"/>
              <w:rPr>
                <w:b/>
                <w:sz w:val="24"/>
              </w:rPr>
            </w:pPr>
            <w:r w:rsidRPr="003528AE">
              <w:rPr>
                <w:b/>
                <w:sz w:val="24"/>
              </w:rPr>
              <w:t>MANUAL REFERENCE</w:t>
            </w:r>
          </w:p>
        </w:tc>
      </w:tr>
      <w:tr w:rsidR="000D19AC" w:rsidRPr="00AA4002" w14:paraId="26915043" w14:textId="77777777" w:rsidTr="00701E33">
        <w:trPr>
          <w:trHeight w:hRule="exact" w:val="683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F673EC7" w14:textId="77777777" w:rsidR="000D19AC" w:rsidRPr="00994208" w:rsidRDefault="000D19AC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994208">
              <w:rPr>
                <w:sz w:val="24"/>
              </w:rPr>
              <w:t>Is the service recipient 60 years of age or older?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6E04037" w14:textId="77777777" w:rsidR="000D19AC" w:rsidRPr="00994208" w:rsidRDefault="000D19AC" w:rsidP="00377701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40C7BC9" w14:textId="77777777" w:rsidR="000D19AC" w:rsidRPr="00994208" w:rsidRDefault="000D19AC" w:rsidP="00377701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DF5A6E3" w14:textId="77777777" w:rsidR="000D19AC" w:rsidRPr="00994208" w:rsidRDefault="000D19AC" w:rsidP="00377701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4101646" w14:textId="77777777" w:rsidR="000D19AC" w:rsidRPr="00994208" w:rsidRDefault="000D19AC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8336408" w14:textId="524472FB" w:rsidR="000D19AC" w:rsidRPr="00994208" w:rsidRDefault="000D19AC" w:rsidP="00377701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 w:rsidRPr="00994208">
              <w:rPr>
                <w:sz w:val="24"/>
              </w:rPr>
              <w:t>300.18.</w:t>
            </w:r>
            <w:r w:rsidR="00B834B8" w:rsidRPr="00994208">
              <w:rPr>
                <w:sz w:val="24"/>
              </w:rPr>
              <w:t>6</w:t>
            </w:r>
          </w:p>
        </w:tc>
      </w:tr>
      <w:tr w:rsidR="000D19AC" w14:paraId="55BF72FD" w14:textId="77777777" w:rsidTr="00B834B8">
        <w:trPr>
          <w:trHeight w:hRule="exact" w:val="947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0AA04C4" w14:textId="77777777" w:rsidR="000D19AC" w:rsidRPr="00994208" w:rsidRDefault="00463BC5" w:rsidP="001D400B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994208">
              <w:rPr>
                <w:sz w:val="24"/>
              </w:rPr>
              <w:t>Is there a SAEF for the review period?</w:t>
            </w:r>
          </w:p>
          <w:p w14:paraId="2FC0ED83" w14:textId="71918AB1" w:rsidR="00B834B8" w:rsidRPr="00994208" w:rsidRDefault="00B834B8" w:rsidP="001D400B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994208">
              <w:rPr>
                <w:b/>
                <w:bCs/>
                <w:sz w:val="24"/>
              </w:rPr>
              <w:t>Requirement:</w:t>
            </w:r>
            <w:r w:rsidRPr="00994208">
              <w:rPr>
                <w:sz w:val="24"/>
              </w:rPr>
              <w:t xml:space="preserve">  Level 1 &amp; 2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76485E5" w14:textId="77777777" w:rsidR="000D19AC" w:rsidRPr="00994208" w:rsidRDefault="000D19AC" w:rsidP="00377701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6716ABA" w14:textId="77777777" w:rsidR="000D19AC" w:rsidRPr="00994208" w:rsidRDefault="000D19AC" w:rsidP="00377701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8180E74" w14:textId="77777777" w:rsidR="000D19AC" w:rsidRPr="00994208" w:rsidRDefault="000D19AC" w:rsidP="00377701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DEF4A69" w14:textId="77777777" w:rsidR="000D19AC" w:rsidRPr="00994208" w:rsidRDefault="000D19AC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400688EB" w14:textId="278459E6" w:rsidR="000D19AC" w:rsidRPr="00994208" w:rsidRDefault="000D19AC" w:rsidP="00377701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 w:rsidRPr="00994208">
              <w:rPr>
                <w:sz w:val="24"/>
              </w:rPr>
              <w:t>300.18.</w:t>
            </w:r>
            <w:r w:rsidR="00B834B8" w:rsidRPr="00994208">
              <w:rPr>
                <w:sz w:val="24"/>
              </w:rPr>
              <w:t>6</w:t>
            </w:r>
          </w:p>
        </w:tc>
      </w:tr>
      <w:tr w:rsidR="001D400B" w:rsidRPr="00626C16" w14:paraId="1F646C28" w14:textId="77777777" w:rsidTr="00B834B8">
        <w:trPr>
          <w:trHeight w:hRule="exact" w:val="1712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F44B4A5" w14:textId="1EEA1893" w:rsidR="001D400B" w:rsidRPr="00994208" w:rsidRDefault="001D400B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994208">
              <w:rPr>
                <w:sz w:val="24"/>
              </w:rPr>
              <w:t xml:space="preserve">Was </w:t>
            </w:r>
            <w:r w:rsidR="00B834B8" w:rsidRPr="00994208">
              <w:rPr>
                <w:sz w:val="24"/>
              </w:rPr>
              <w:t xml:space="preserve">documentation </w:t>
            </w:r>
            <w:r w:rsidRPr="00994208">
              <w:rPr>
                <w:sz w:val="24"/>
              </w:rPr>
              <w:t>maintained per policy?</w:t>
            </w:r>
          </w:p>
          <w:p w14:paraId="3168CDE8" w14:textId="1429EC74" w:rsidR="00B834B8" w:rsidRPr="00994208" w:rsidRDefault="00B834B8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994208">
              <w:rPr>
                <w:b/>
                <w:bCs/>
                <w:sz w:val="24"/>
              </w:rPr>
              <w:t>Requirement:</w:t>
            </w:r>
            <w:r w:rsidRPr="00994208">
              <w:rPr>
                <w:sz w:val="24"/>
              </w:rPr>
              <w:t xml:space="preserve">  Date, time, destination, service recipient name, staff signature.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CB01C5E" w14:textId="77777777" w:rsidR="001D400B" w:rsidRPr="00994208" w:rsidRDefault="001D400B" w:rsidP="00377701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B3D08E2" w14:textId="77777777" w:rsidR="001D400B" w:rsidRPr="00994208" w:rsidRDefault="001D400B" w:rsidP="00377701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F8A8B8F" w14:textId="77777777" w:rsidR="001D400B" w:rsidRPr="00994208" w:rsidRDefault="001D400B" w:rsidP="00377701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118D566" w14:textId="77777777" w:rsidR="001D400B" w:rsidRPr="00994208" w:rsidRDefault="001D400B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10BF8BD7" w14:textId="203718D0" w:rsidR="001D400B" w:rsidRPr="00994208" w:rsidRDefault="001D400B" w:rsidP="00377701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 w:rsidRPr="00994208">
              <w:rPr>
                <w:sz w:val="24"/>
              </w:rPr>
              <w:t>300.18.</w:t>
            </w:r>
            <w:r w:rsidR="00B834B8" w:rsidRPr="00994208">
              <w:rPr>
                <w:sz w:val="24"/>
              </w:rPr>
              <w:t>6</w:t>
            </w:r>
          </w:p>
        </w:tc>
      </w:tr>
      <w:tr w:rsidR="001D400B" w:rsidRPr="00626C16" w14:paraId="3B91E23A" w14:textId="77777777" w:rsidTr="00701E33">
        <w:trPr>
          <w:trHeight w:hRule="exact" w:val="629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A960515" w14:textId="77777777" w:rsidR="001D400B" w:rsidRPr="00994208" w:rsidRDefault="001D400B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994208">
              <w:rPr>
                <w:sz w:val="24"/>
              </w:rPr>
              <w:t>Was the service documented in SAMS?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84DEC92" w14:textId="77777777" w:rsidR="001D400B" w:rsidRPr="00994208" w:rsidRDefault="001D400B" w:rsidP="00377701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0794CC6" w14:textId="77777777" w:rsidR="001D400B" w:rsidRPr="00994208" w:rsidRDefault="001D400B" w:rsidP="00377701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882F017" w14:textId="77777777" w:rsidR="001D400B" w:rsidRPr="00994208" w:rsidRDefault="001D400B" w:rsidP="00377701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24189FB" w14:textId="77777777" w:rsidR="001D400B" w:rsidRPr="00994208" w:rsidRDefault="001D400B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07574F82" w14:textId="5E4B7E35" w:rsidR="001D400B" w:rsidRPr="00994208" w:rsidRDefault="001D400B" w:rsidP="00377701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 w:rsidRPr="00994208">
              <w:rPr>
                <w:sz w:val="24"/>
              </w:rPr>
              <w:t>300.14 and 300.18.</w:t>
            </w:r>
            <w:r w:rsidR="00B834B8" w:rsidRPr="00994208">
              <w:rPr>
                <w:sz w:val="24"/>
              </w:rPr>
              <w:t>6</w:t>
            </w:r>
          </w:p>
        </w:tc>
      </w:tr>
      <w:tr w:rsidR="00BC1C46" w:rsidRPr="00626C16" w14:paraId="7CFBF7A1" w14:textId="77777777" w:rsidTr="00BC1C46">
        <w:trPr>
          <w:trHeight w:hRule="exact" w:val="875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6A0A728" w14:textId="77777777" w:rsidR="00BC1C46" w:rsidRDefault="00BC1C46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>
              <w:rPr>
                <w:sz w:val="24"/>
              </w:rPr>
              <w:t>Was the service documented in SAMS by the 10</w:t>
            </w:r>
            <w:r>
              <w:rPr>
                <w:sz w:val="24"/>
                <w:vertAlign w:val="superscript"/>
              </w:rPr>
              <w:t>th</w:t>
            </w:r>
            <w:r>
              <w:rPr>
                <w:sz w:val="24"/>
              </w:rPr>
              <w:t xml:space="preserve"> calendar day of the month?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C398C70" w14:textId="77777777" w:rsidR="00BC1C46" w:rsidRPr="00626C16" w:rsidRDefault="00BC1C46" w:rsidP="00377701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6CD758A" w14:textId="77777777" w:rsidR="00BC1C46" w:rsidRPr="00626C16" w:rsidRDefault="00BC1C46" w:rsidP="00377701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322E23D" w14:textId="77777777" w:rsidR="00BC1C46" w:rsidRPr="00626C16" w:rsidRDefault="00BC1C46" w:rsidP="00377701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C4DECFE" w14:textId="77777777" w:rsidR="00BC1C46" w:rsidRPr="00626C16" w:rsidRDefault="00BC1C46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148993E8" w14:textId="77777777" w:rsidR="00BC1C46" w:rsidRDefault="00BC1C46" w:rsidP="00377701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>
              <w:rPr>
                <w:sz w:val="24"/>
              </w:rPr>
              <w:t>300.14</w:t>
            </w:r>
          </w:p>
        </w:tc>
      </w:tr>
    </w:tbl>
    <w:p w14:paraId="6957DF36" w14:textId="77777777" w:rsidR="00C746D0" w:rsidRDefault="00C746D0" w:rsidP="008A0A25"/>
    <w:sectPr w:rsidR="00C746D0" w:rsidSect="008A0A2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530" w:right="720" w:bottom="1440" w:left="720" w:header="45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543CBF" w14:textId="77777777" w:rsidR="00197F6A" w:rsidRDefault="00197F6A" w:rsidP="008A0A25">
      <w:r>
        <w:separator/>
      </w:r>
    </w:p>
  </w:endnote>
  <w:endnote w:type="continuationSeparator" w:id="0">
    <w:p w14:paraId="1B526D5A" w14:textId="77777777" w:rsidR="00197F6A" w:rsidRDefault="00197F6A" w:rsidP="008A0A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599B60" w14:textId="77777777" w:rsidR="00955FF4" w:rsidRDefault="00955FF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FCCE57" w14:textId="72C4806A" w:rsidR="008A0A25" w:rsidRPr="008A0A25" w:rsidRDefault="008A0A25">
    <w:pPr>
      <w:pStyle w:val="Footer"/>
      <w:pBdr>
        <w:top w:val="thinThickSmallGap" w:sz="24" w:space="1" w:color="622423" w:themeColor="accent2" w:themeShade="7F"/>
      </w:pBdr>
      <w:rPr>
        <w:rFonts w:eastAsiaTheme="majorEastAsia" w:cstheme="majorBidi"/>
      </w:rPr>
    </w:pPr>
    <w:r w:rsidRPr="008A0A25">
      <w:rPr>
        <w:rFonts w:eastAsiaTheme="majorEastAsia" w:cstheme="majorBidi"/>
      </w:rPr>
      <w:t>1/1/16</w:t>
    </w:r>
    <w:r w:rsidR="00B422A0">
      <w:rPr>
        <w:rFonts w:eastAsiaTheme="majorEastAsia" w:cstheme="majorBidi"/>
      </w:rPr>
      <w:t xml:space="preserve"> Updated </w:t>
    </w:r>
    <w:r w:rsidR="00955FF4">
      <w:rPr>
        <w:rFonts w:eastAsiaTheme="majorEastAsia" w:cstheme="majorBidi"/>
      </w:rPr>
      <w:t>10/1/24</w:t>
    </w:r>
    <w:r>
      <w:rPr>
        <w:rFonts w:asciiTheme="majorHAnsi" w:eastAsiaTheme="majorEastAsia" w:hAnsiTheme="majorHAnsi" w:cstheme="majorBidi"/>
      </w:rPr>
      <w:ptab w:relativeTo="margin" w:alignment="right" w:leader="none"/>
    </w:r>
    <w:r w:rsidRPr="008A0A25">
      <w:rPr>
        <w:rFonts w:eastAsiaTheme="majorEastAsia" w:cstheme="majorBidi"/>
      </w:rPr>
      <w:t xml:space="preserve">Page </w:t>
    </w:r>
    <w:r w:rsidRPr="008A0A25">
      <w:rPr>
        <w:rFonts w:eastAsiaTheme="minorEastAsia"/>
      </w:rPr>
      <w:fldChar w:fldCharType="begin"/>
    </w:r>
    <w:r w:rsidRPr="008A0A25">
      <w:instrText xml:space="preserve"> PAGE   \* MERGEFORMAT </w:instrText>
    </w:r>
    <w:r w:rsidRPr="008A0A25">
      <w:rPr>
        <w:rFonts w:eastAsiaTheme="minorEastAsia"/>
      </w:rPr>
      <w:fldChar w:fldCharType="separate"/>
    </w:r>
    <w:r w:rsidR="001A16F5" w:rsidRPr="001A16F5">
      <w:rPr>
        <w:rFonts w:eastAsiaTheme="majorEastAsia" w:cstheme="majorBidi"/>
        <w:noProof/>
      </w:rPr>
      <w:t>1</w:t>
    </w:r>
    <w:r w:rsidRPr="008A0A25">
      <w:rPr>
        <w:rFonts w:eastAsiaTheme="majorEastAsia" w:cstheme="majorBidi"/>
        <w:noProof/>
      </w:rPr>
      <w:fldChar w:fldCharType="end"/>
    </w:r>
  </w:p>
  <w:p w14:paraId="7784BA31" w14:textId="77777777" w:rsidR="008A0A25" w:rsidRDefault="008A0A2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ACB226" w14:textId="77777777" w:rsidR="00955FF4" w:rsidRDefault="00955FF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EBC6BC" w14:textId="77777777" w:rsidR="00197F6A" w:rsidRDefault="00197F6A" w:rsidP="008A0A25">
      <w:r>
        <w:separator/>
      </w:r>
    </w:p>
  </w:footnote>
  <w:footnote w:type="continuationSeparator" w:id="0">
    <w:p w14:paraId="4F68F18A" w14:textId="77777777" w:rsidR="00197F6A" w:rsidRDefault="00197F6A" w:rsidP="008A0A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97B423" w14:textId="77777777" w:rsidR="00955FF4" w:rsidRDefault="00955FF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0E885A" w14:textId="77777777" w:rsidR="008A0A25" w:rsidRPr="008A0A25" w:rsidRDefault="00000000" w:rsidP="008A0A25">
    <w:pPr>
      <w:pStyle w:val="Header"/>
      <w:pBdr>
        <w:bottom w:val="thickThinSmallGap" w:sz="24" w:space="9" w:color="622423" w:themeColor="accent2" w:themeShade="7F"/>
      </w:pBdr>
      <w:tabs>
        <w:tab w:val="left" w:pos="8001"/>
      </w:tabs>
      <w:jc w:val="center"/>
      <w:rPr>
        <w:rFonts w:eastAsiaTheme="majorEastAsia" w:cstheme="majorBidi"/>
        <w:b/>
        <w:sz w:val="32"/>
        <w:szCs w:val="32"/>
      </w:rPr>
    </w:pPr>
    <w:sdt>
      <w:sdtPr>
        <w:rPr>
          <w:rFonts w:eastAsiaTheme="majorEastAsia" w:cstheme="majorBidi"/>
          <w:b/>
          <w:sz w:val="32"/>
          <w:szCs w:val="32"/>
        </w:rPr>
        <w:alias w:val="Title"/>
        <w:id w:val="77738743"/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Content>
        <w:r w:rsidR="008A0A25" w:rsidRPr="008A0A25">
          <w:rPr>
            <w:rFonts w:eastAsiaTheme="majorEastAsia" w:cstheme="majorBidi"/>
            <w:b/>
            <w:sz w:val="32"/>
            <w:szCs w:val="32"/>
          </w:rPr>
          <w:t>Title III Older Americans Act Program</w:t>
        </w:r>
      </w:sdtContent>
    </w:sdt>
  </w:p>
  <w:p w14:paraId="7F91B384" w14:textId="77777777" w:rsidR="008A0A25" w:rsidRDefault="00A65EC2" w:rsidP="008A0A25">
    <w:pPr>
      <w:pStyle w:val="Header"/>
      <w:pBdr>
        <w:bottom w:val="thickThinSmallGap" w:sz="24" w:space="9" w:color="622423" w:themeColor="accent2" w:themeShade="7F"/>
      </w:pBdr>
      <w:tabs>
        <w:tab w:val="left" w:pos="8001"/>
      </w:tabs>
      <w:jc w:val="center"/>
      <w:rPr>
        <w:rFonts w:eastAsiaTheme="majorEastAsia" w:cstheme="majorBidi"/>
        <w:b/>
        <w:sz w:val="28"/>
        <w:szCs w:val="32"/>
      </w:rPr>
    </w:pPr>
    <w:r>
      <w:rPr>
        <w:rFonts w:eastAsiaTheme="majorEastAsia" w:cstheme="majorBidi"/>
        <w:b/>
        <w:sz w:val="28"/>
        <w:szCs w:val="32"/>
      </w:rPr>
      <w:t>TITLE III</w:t>
    </w:r>
    <w:r w:rsidR="00701E33">
      <w:rPr>
        <w:rFonts w:eastAsiaTheme="majorEastAsia" w:cstheme="majorBidi"/>
        <w:b/>
        <w:sz w:val="28"/>
        <w:szCs w:val="32"/>
      </w:rPr>
      <w:t>B TRANSPORTATION</w:t>
    </w:r>
    <w:r>
      <w:rPr>
        <w:rFonts w:eastAsiaTheme="majorEastAsia" w:cstheme="majorBidi"/>
        <w:b/>
        <w:sz w:val="28"/>
        <w:szCs w:val="32"/>
      </w:rPr>
      <w:t xml:space="preserve"> SERVICE DELIVERY</w:t>
    </w:r>
    <w:r w:rsidR="008A0A25">
      <w:rPr>
        <w:rFonts w:eastAsiaTheme="majorEastAsia" w:cstheme="majorBidi"/>
        <w:b/>
        <w:sz w:val="28"/>
        <w:szCs w:val="32"/>
      </w:rPr>
      <w:t xml:space="preserve"> </w:t>
    </w:r>
    <w:r w:rsidR="008A0A25" w:rsidRPr="008A0A25">
      <w:rPr>
        <w:rFonts w:eastAsiaTheme="majorEastAsia" w:cstheme="majorBidi"/>
        <w:b/>
        <w:sz w:val="28"/>
        <w:szCs w:val="32"/>
      </w:rPr>
      <w:t>MONITORING TOOL</w:t>
    </w:r>
  </w:p>
  <w:p w14:paraId="13A0D275" w14:textId="77777777" w:rsidR="008A0A25" w:rsidRDefault="008A0A2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0D1EB4" w14:textId="77777777" w:rsidR="00955FF4" w:rsidRDefault="00955FF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A295352"/>
    <w:multiLevelType w:val="hybridMultilevel"/>
    <w:tmpl w:val="0D32B9D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07618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A25"/>
    <w:rsid w:val="000D19AC"/>
    <w:rsid w:val="0014196E"/>
    <w:rsid w:val="00172CE5"/>
    <w:rsid w:val="00197F6A"/>
    <w:rsid w:val="001A16F5"/>
    <w:rsid w:val="001A53F9"/>
    <w:rsid w:val="001C02C1"/>
    <w:rsid w:val="001D400B"/>
    <w:rsid w:val="00226270"/>
    <w:rsid w:val="003075EA"/>
    <w:rsid w:val="003801C8"/>
    <w:rsid w:val="003F2FD5"/>
    <w:rsid w:val="004317D6"/>
    <w:rsid w:val="00463BC5"/>
    <w:rsid w:val="004C7C81"/>
    <w:rsid w:val="005B6F34"/>
    <w:rsid w:val="005C25B2"/>
    <w:rsid w:val="006578D5"/>
    <w:rsid w:val="00693FEC"/>
    <w:rsid w:val="006C67C9"/>
    <w:rsid w:val="00701E33"/>
    <w:rsid w:val="00775FED"/>
    <w:rsid w:val="00796DC7"/>
    <w:rsid w:val="00811C32"/>
    <w:rsid w:val="00815813"/>
    <w:rsid w:val="008A0A25"/>
    <w:rsid w:val="00910CB7"/>
    <w:rsid w:val="00955FF4"/>
    <w:rsid w:val="00964896"/>
    <w:rsid w:val="00967DF5"/>
    <w:rsid w:val="00994208"/>
    <w:rsid w:val="009C64FA"/>
    <w:rsid w:val="00A52948"/>
    <w:rsid w:val="00A531B6"/>
    <w:rsid w:val="00A65EC2"/>
    <w:rsid w:val="00A71C25"/>
    <w:rsid w:val="00AB4C0E"/>
    <w:rsid w:val="00AC3734"/>
    <w:rsid w:val="00AD5F9C"/>
    <w:rsid w:val="00B422A0"/>
    <w:rsid w:val="00B834B8"/>
    <w:rsid w:val="00BC1C46"/>
    <w:rsid w:val="00C17B52"/>
    <w:rsid w:val="00C746D0"/>
    <w:rsid w:val="00CC5F11"/>
    <w:rsid w:val="00E76588"/>
    <w:rsid w:val="00EA76C1"/>
    <w:rsid w:val="00F105FB"/>
    <w:rsid w:val="00F93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3D4FC75"/>
  <w15:docId w15:val="{2A8BA253-65AA-4B67-AE16-4808436EB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1A53F9"/>
    <w:pPr>
      <w:widowControl w:val="0"/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A0A25"/>
    <w:pPr>
      <w:widowControl/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0A25"/>
  </w:style>
  <w:style w:type="paragraph" w:styleId="Footer">
    <w:name w:val="footer"/>
    <w:basedOn w:val="Normal"/>
    <w:link w:val="FooterChar"/>
    <w:uiPriority w:val="99"/>
    <w:unhideWhenUsed/>
    <w:rsid w:val="008A0A25"/>
    <w:pPr>
      <w:widowControl/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A0A25"/>
  </w:style>
  <w:style w:type="paragraph" w:styleId="BalloonText">
    <w:name w:val="Balloon Text"/>
    <w:basedOn w:val="Normal"/>
    <w:link w:val="BalloonTextChar"/>
    <w:uiPriority w:val="99"/>
    <w:semiHidden/>
    <w:unhideWhenUsed/>
    <w:rsid w:val="008A0A25"/>
    <w:pPr>
      <w:widowControl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0A25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8A0A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421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</Words>
  <Characters>458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 III Older Americans Act Program</vt:lpstr>
    </vt:vector>
  </TitlesOfParts>
  <Company>West Virginia Office of Technology</Company>
  <LinksUpToDate>false</LinksUpToDate>
  <CharactersWithSpaces>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 III Older Americans Act Program</dc:title>
  <dc:creator>Hager, Allyson A</dc:creator>
  <cp:lastModifiedBy>Craigo, Julie</cp:lastModifiedBy>
  <cp:revision>5</cp:revision>
  <cp:lastPrinted>2016-06-13T20:06:00Z</cp:lastPrinted>
  <dcterms:created xsi:type="dcterms:W3CDTF">2024-09-12T22:18:00Z</dcterms:created>
  <dcterms:modified xsi:type="dcterms:W3CDTF">2024-09-18T19:11:00Z</dcterms:modified>
</cp:coreProperties>
</file>