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811"/>
        <w:gridCol w:w="720"/>
        <w:gridCol w:w="629"/>
        <w:gridCol w:w="3780"/>
        <w:gridCol w:w="1800"/>
      </w:tblGrid>
      <w:tr w:rsidR="00CC7675" w:rsidRPr="00E848A3" w14:paraId="6E6F09AF" w14:textId="77777777" w:rsidTr="00CC7675">
        <w:trPr>
          <w:trHeight w:hRule="exact" w:val="386"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69AB4" w14:textId="77777777" w:rsidR="00CC7675" w:rsidRPr="00E848A3" w:rsidRDefault="00CC7675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b/>
                <w:sz w:val="24"/>
              </w:rPr>
            </w:pPr>
            <w:bookmarkStart w:id="0" w:name="_GoBack"/>
            <w:bookmarkEnd w:id="0"/>
            <w:r w:rsidRPr="00E848A3">
              <w:rPr>
                <w:b/>
                <w:sz w:val="24"/>
              </w:rPr>
              <w:t>Agency: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2D9F3E9" w14:textId="77777777" w:rsidR="00CC7675" w:rsidRPr="00E848A3" w:rsidRDefault="00CC7675" w:rsidP="00377701">
            <w:pPr>
              <w:pStyle w:val="TableParagraph"/>
              <w:tabs>
                <w:tab w:val="left" w:pos="5940"/>
              </w:tabs>
              <w:ind w:left="148" w:right="157" w:hanging="18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Date:</w:t>
            </w:r>
          </w:p>
        </w:tc>
      </w:tr>
      <w:tr w:rsidR="00CC7675" w:rsidRPr="00E848A3" w14:paraId="37638FE6" w14:textId="77777777" w:rsidTr="00CC7675">
        <w:trPr>
          <w:trHeight w:hRule="exact" w:val="359"/>
        </w:trPr>
        <w:tc>
          <w:tcPr>
            <w:tcW w:w="5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368D3" w14:textId="77777777" w:rsidR="00CC7675" w:rsidRPr="00E848A3" w:rsidRDefault="00CC7675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Service Recipient</w:t>
            </w:r>
            <w:r w:rsidRPr="00E848A3">
              <w:rPr>
                <w:b/>
                <w:sz w:val="24"/>
              </w:rPr>
              <w:t xml:space="preserve"> Identifier: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D693002" w14:textId="77777777" w:rsidR="00CC7675" w:rsidRPr="00E848A3" w:rsidRDefault="00CC7675" w:rsidP="00377701">
            <w:pPr>
              <w:pStyle w:val="TableParagraph"/>
              <w:tabs>
                <w:tab w:val="left" w:pos="5940"/>
              </w:tabs>
              <w:ind w:left="148" w:right="157" w:hanging="18"/>
              <w:rPr>
                <w:b/>
                <w:sz w:val="24"/>
              </w:rPr>
            </w:pPr>
            <w:r w:rsidRPr="00E848A3">
              <w:rPr>
                <w:b/>
                <w:sz w:val="24"/>
              </w:rPr>
              <w:t>Review Period:</w:t>
            </w:r>
          </w:p>
        </w:tc>
      </w:tr>
      <w:tr w:rsidR="00307F7C" w:rsidRPr="00BF6F4B" w14:paraId="7B047436" w14:textId="77777777" w:rsidTr="00CC7675">
        <w:trPr>
          <w:trHeight w:hRule="exact" w:val="71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19435DD" w14:textId="77777777" w:rsidR="00307F7C" w:rsidRPr="003E7F19" w:rsidRDefault="00307F7C" w:rsidP="00377701">
            <w:pPr>
              <w:pStyle w:val="TableParagraph"/>
              <w:tabs>
                <w:tab w:val="left" w:pos="5940"/>
              </w:tabs>
              <w:spacing w:line="273" w:lineRule="exact"/>
              <w:jc w:val="center"/>
              <w:rPr>
                <w:b/>
                <w:sz w:val="24"/>
              </w:rPr>
            </w:pPr>
            <w:r w:rsidRPr="003E7F19">
              <w:rPr>
                <w:b/>
                <w:sz w:val="24"/>
              </w:rPr>
              <w:t>CHART REVIEW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DE30174" w14:textId="77777777" w:rsidR="00307F7C" w:rsidRPr="003E7F19" w:rsidRDefault="00307F7C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jc w:val="center"/>
              <w:rPr>
                <w:b/>
                <w:sz w:val="24"/>
              </w:rPr>
            </w:pPr>
            <w:r w:rsidRPr="003E7F19">
              <w:rPr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8BB9262" w14:textId="77777777" w:rsidR="00307F7C" w:rsidRPr="003E7F19" w:rsidRDefault="00307F7C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jc w:val="center"/>
              <w:rPr>
                <w:b/>
                <w:sz w:val="24"/>
              </w:rPr>
            </w:pPr>
            <w:r w:rsidRPr="003E7F19">
              <w:rPr>
                <w:b/>
                <w:sz w:val="24"/>
              </w:rPr>
              <w:t>NO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EEBBDBD" w14:textId="77777777" w:rsidR="00307F7C" w:rsidRPr="003E7F19" w:rsidRDefault="00307F7C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jc w:val="center"/>
              <w:rPr>
                <w:b/>
                <w:sz w:val="24"/>
              </w:rPr>
            </w:pPr>
            <w:r w:rsidRPr="003E7F19">
              <w:rPr>
                <w:b/>
                <w:sz w:val="24"/>
              </w:rPr>
              <w:t>NA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4DACEC1" w14:textId="77777777" w:rsidR="00307F7C" w:rsidRPr="003E7F19" w:rsidRDefault="00F007FE" w:rsidP="00377701">
            <w:pPr>
              <w:pStyle w:val="TableParagraph"/>
              <w:tabs>
                <w:tab w:val="left" w:pos="5940"/>
              </w:tabs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3AACD0" w14:textId="77777777" w:rsidR="00307F7C" w:rsidRPr="003E7F19" w:rsidRDefault="00307F7C" w:rsidP="00377701">
            <w:pPr>
              <w:pStyle w:val="TableParagraph"/>
              <w:tabs>
                <w:tab w:val="left" w:pos="5940"/>
              </w:tabs>
              <w:ind w:right="157"/>
              <w:jc w:val="center"/>
              <w:rPr>
                <w:b/>
                <w:sz w:val="24"/>
              </w:rPr>
            </w:pPr>
            <w:r w:rsidRPr="003E7F19">
              <w:rPr>
                <w:b/>
                <w:sz w:val="24"/>
              </w:rPr>
              <w:t>MANUAL REFERENCE</w:t>
            </w:r>
          </w:p>
        </w:tc>
      </w:tr>
      <w:tr w:rsidR="009717A4" w:rsidRPr="00AA4002" w14:paraId="75F6C8A9" w14:textId="77777777" w:rsidTr="00CC7675">
        <w:trPr>
          <w:trHeight w:hRule="exact" w:val="62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B34D9" w14:textId="77777777" w:rsidR="009717A4" w:rsidRPr="00785C1E" w:rsidRDefault="009717A4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 service recipient 60 years of age or older?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76522" w14:textId="77777777" w:rsidR="009717A4" w:rsidRPr="00BF6F4B" w:rsidRDefault="009717A4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FD6BD" w14:textId="77777777" w:rsidR="009717A4" w:rsidRPr="00BF6F4B" w:rsidRDefault="009717A4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E0793" w14:textId="77777777" w:rsidR="009717A4" w:rsidRPr="00BF6F4B" w:rsidRDefault="009717A4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55011" w14:textId="77777777" w:rsidR="009717A4" w:rsidRPr="00BF6F4B" w:rsidRDefault="009717A4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77D88D3" w14:textId="77777777" w:rsidR="009717A4" w:rsidRPr="00AA4002" w:rsidRDefault="009717A4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9717A4" w:rsidRPr="00BF6F4B" w14:paraId="65FEAC31" w14:textId="77777777" w:rsidTr="00F8491E">
        <w:trPr>
          <w:trHeight w:hRule="exact" w:val="605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CFC93" w14:textId="50A9D916" w:rsidR="009717A4" w:rsidRPr="00AA4002" w:rsidRDefault="00F8491E" w:rsidP="00EB53B3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there a SAEF for the review period?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24C93" w14:textId="77777777" w:rsidR="009717A4" w:rsidRPr="00BF6F4B" w:rsidRDefault="009717A4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06D94" w14:textId="77777777" w:rsidR="009717A4" w:rsidRPr="00BF6F4B" w:rsidRDefault="009717A4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8C03A" w14:textId="77777777" w:rsidR="009717A4" w:rsidRPr="00BF6F4B" w:rsidRDefault="009717A4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33569" w14:textId="77777777" w:rsidR="009717A4" w:rsidRPr="00AA4002" w:rsidRDefault="009717A4" w:rsidP="00CC7675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04A36E" w14:textId="77777777" w:rsidR="009717A4" w:rsidRPr="00BF6F4B" w:rsidRDefault="009717A4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EB53B3" w:rsidRPr="00BF6F4B" w14:paraId="088852A9" w14:textId="77777777" w:rsidTr="0003725C">
        <w:trPr>
          <w:trHeight w:hRule="exact" w:val="1163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B464D" w14:textId="4B138995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 w:rsidRPr="00AA4002">
              <w:rPr>
                <w:sz w:val="24"/>
              </w:rPr>
              <w:t xml:space="preserve">Does the service recipient have </w:t>
            </w:r>
            <w:r w:rsidR="0003725C">
              <w:rPr>
                <w:sz w:val="24"/>
              </w:rPr>
              <w:t xml:space="preserve">“Much Assistance” or “Unable to Perform” </w:t>
            </w:r>
            <w:r w:rsidRPr="00AA4002">
              <w:rPr>
                <w:sz w:val="24"/>
              </w:rPr>
              <w:t>in at least two ADL areas on the SAE</w:t>
            </w:r>
            <w:r>
              <w:rPr>
                <w:sz w:val="24"/>
              </w:rPr>
              <w:t>F?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4CF57" w14:textId="77777777" w:rsidR="00EB53B3" w:rsidRPr="00BF6F4B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30E80" w14:textId="77777777" w:rsidR="00EB53B3" w:rsidRPr="00BF6F4B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032CC" w14:textId="77777777" w:rsidR="00EB53B3" w:rsidRPr="00BF6F4B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97DF9" w14:textId="77777777" w:rsidR="00EB53B3" w:rsidRPr="00BF6F4B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5228656" w14:textId="77777777" w:rsidR="00EB53B3" w:rsidRPr="00BF6F4B" w:rsidRDefault="00EB53B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EB53B3" w:rsidRPr="00BF6F4B" w14:paraId="7E59F36F" w14:textId="77777777" w:rsidTr="00CC7675">
        <w:trPr>
          <w:trHeight w:hRule="exact" w:val="1304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7C075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there a Personal Care Plan of Care and Service Worksheet (Attachment 18) for the review period?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F4902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098FC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9CB6B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DB9D6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CEF2B38" w14:textId="77777777" w:rsidR="00EB53B3" w:rsidRPr="00BF6F4B" w:rsidRDefault="00EB53B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EB53B3" w14:paraId="6EA6B454" w14:textId="77777777" w:rsidTr="00CC7675">
        <w:trPr>
          <w:trHeight w:hRule="exact" w:val="1286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CDF56" w14:textId="77777777" w:rsidR="00EB53B3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Did the SW or RN sign and date the form section for the development of the Personal Care Plan of Care?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0C361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4319C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0118D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E2CEF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56E9714" w14:textId="77777777" w:rsidR="00EB53B3" w:rsidRDefault="00EB53B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EB53B3" w14:paraId="578CFC30" w14:textId="77777777" w:rsidTr="00CC7675">
        <w:trPr>
          <w:trHeight w:hRule="exact" w:val="935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0E119" w14:textId="77777777" w:rsidR="00EB53B3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 total time documented each day by the direct care service worker?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822D1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CA89A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D25BE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D9EFF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A598695" w14:textId="77777777" w:rsidR="00EB53B3" w:rsidRDefault="00EB53B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EB53B3" w14:paraId="2055C9C6" w14:textId="77777777" w:rsidTr="00CC7675">
        <w:trPr>
          <w:trHeight w:hRule="exact" w:val="1007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3933B" w14:textId="77777777" w:rsidR="00EB53B3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 direct care service worker following the Personal Care Plan of Care?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41773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46885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4ABD0A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2F2E2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86CC888" w14:textId="77777777" w:rsidR="00EB53B3" w:rsidRDefault="00EB53B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EB53B3" w14:paraId="7611029B" w14:textId="77777777" w:rsidTr="00CC7675">
        <w:trPr>
          <w:trHeight w:hRule="exact" w:val="998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A6588" w14:textId="77777777" w:rsidR="00EB53B3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Did the direct care service worker sign their initials for each daily service provided?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5D983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65EE3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324AC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2BE37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90814C0" w14:textId="77777777" w:rsidR="00EB53B3" w:rsidRDefault="00EB53B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EB53B3" w14:paraId="1D6817F6" w14:textId="77777777" w:rsidTr="00CC7675">
        <w:trPr>
          <w:trHeight w:hRule="exact" w:val="989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DF3FE" w14:textId="77777777" w:rsidR="00EB53B3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Did the service recipient sign and date the Personal Care Plan of Care?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5F82B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E597E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C28BD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3BF11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965B1F1" w14:textId="77777777" w:rsidR="00EB53B3" w:rsidRDefault="00EB53B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EB53B3" w14:paraId="4A956669" w14:textId="77777777" w:rsidTr="00CC7675">
        <w:trPr>
          <w:trHeight w:hRule="exact" w:val="926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BEEB1" w14:textId="77777777" w:rsidR="00EB53B3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Did the direct care service worker sign and date the Personal Care Plan of Care?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0CA39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AE950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57E99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699EF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DBC444F" w14:textId="77777777" w:rsidR="00EB53B3" w:rsidRDefault="00EB53B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EB53B3" w14:paraId="45BFE5CE" w14:textId="77777777" w:rsidTr="00CC7675">
        <w:trPr>
          <w:trHeight w:hRule="exact" w:val="935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6B092" w14:textId="77777777" w:rsidR="00EB53B3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Did the SW or RN sign and date that they reviewed the Personal Care Plan of Care?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0B67E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5D75E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3F197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7E96D" w14:textId="77777777" w:rsidR="00EB53B3" w:rsidRPr="00AA4002" w:rsidRDefault="00EB53B3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D2BD96" w14:textId="77777777" w:rsidR="00EB53B3" w:rsidRDefault="00EB53B3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300.18.4</w:t>
            </w:r>
          </w:p>
        </w:tc>
      </w:tr>
      <w:tr w:rsidR="00AC3C9F" w14:paraId="6B53A18B" w14:textId="77777777" w:rsidTr="00CC7675">
        <w:trPr>
          <w:trHeight w:hRule="exact" w:val="935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FE028" w14:textId="77777777" w:rsidR="00AC3C9F" w:rsidRPr="00E133F6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Was the service documented in SAMS?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753F2" w14:textId="77777777" w:rsidR="00AC3C9F" w:rsidRPr="00E133F6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C36AA" w14:textId="77777777" w:rsidR="00AC3C9F" w:rsidRPr="00E133F6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A0A18" w14:textId="77777777" w:rsidR="00AC3C9F" w:rsidRPr="00E133F6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2421D" w14:textId="77777777" w:rsidR="00AC3C9F" w:rsidRPr="006C778F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E6F3510" w14:textId="77777777" w:rsidR="00AC3C9F" w:rsidRPr="00E133F6" w:rsidRDefault="00274C3B" w:rsidP="00430BAD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300.14 and 300.18.4</w:t>
            </w:r>
          </w:p>
        </w:tc>
      </w:tr>
      <w:tr w:rsidR="00AC3C9F" w14:paraId="73C93E80" w14:textId="77777777" w:rsidTr="00AC3C9F">
        <w:trPr>
          <w:trHeight w:hRule="exact" w:val="911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93F92" w14:textId="77777777" w:rsidR="00AC3C9F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the service documented in SAMS by the 10</w:t>
            </w:r>
            <w:r w:rsidRPr="000B36F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calendar day of the month?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87113" w14:textId="77777777" w:rsidR="00AC3C9F" w:rsidRPr="00E133F6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69FC0" w14:textId="77777777" w:rsidR="00AC3C9F" w:rsidRPr="00E133F6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B5BEC" w14:textId="77777777" w:rsidR="00AC3C9F" w:rsidRPr="00E133F6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2380A" w14:textId="77777777" w:rsidR="00AC3C9F" w:rsidRPr="006C778F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FECA02A" w14:textId="77777777" w:rsidR="00AC3C9F" w:rsidRDefault="00AC3C9F" w:rsidP="00430BAD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300.14</w:t>
            </w:r>
          </w:p>
        </w:tc>
      </w:tr>
      <w:tr w:rsidR="00AC3C9F" w14:paraId="4D474471" w14:textId="77777777" w:rsidTr="00AC3C9F">
        <w:trPr>
          <w:trHeight w:hRule="exact" w:val="144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FAD23" w14:textId="77777777" w:rsidR="00AC3C9F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the service recipient prioritized based on their SAEF scores and prioritization processes established by the provider agency?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1DC45" w14:textId="77777777" w:rsidR="00AC3C9F" w:rsidRPr="00E133F6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C4AFC" w14:textId="77777777" w:rsidR="00AC3C9F" w:rsidRPr="00E133F6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559291" w14:textId="77777777" w:rsidR="00AC3C9F" w:rsidRPr="00E133F6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4A987" w14:textId="77777777" w:rsidR="00AC3C9F" w:rsidRPr="006C778F" w:rsidRDefault="00AC3C9F" w:rsidP="00430BAD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F488C9D" w14:textId="77777777" w:rsidR="00AC3C9F" w:rsidRDefault="00AC3C9F" w:rsidP="00430BAD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300.16</w:t>
            </w:r>
          </w:p>
        </w:tc>
      </w:tr>
      <w:tr w:rsidR="00AC3C9F" w14:paraId="19C08504" w14:textId="77777777" w:rsidTr="00CC7675">
        <w:trPr>
          <w:trHeight w:hRule="exact" w:val="935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981FC" w14:textId="77777777" w:rsidR="00AC3C9F" w:rsidRDefault="00CB350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 the service recipient given the opportunity to cost share?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C7FB4" w14:textId="77777777" w:rsidR="00AC3C9F" w:rsidRPr="00AA4002" w:rsidRDefault="00AC3C9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C1074" w14:textId="77777777" w:rsidR="00AC3C9F" w:rsidRPr="00AA4002" w:rsidRDefault="00AC3C9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019D8" w14:textId="77777777" w:rsidR="00AC3C9F" w:rsidRPr="00AA4002" w:rsidRDefault="00AC3C9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C35EF" w14:textId="77777777" w:rsidR="00AC3C9F" w:rsidRPr="00AA4002" w:rsidRDefault="00AC3C9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8CDC9B8" w14:textId="77777777" w:rsidR="00AC3C9F" w:rsidRDefault="00CB350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300.17</w:t>
            </w:r>
          </w:p>
        </w:tc>
      </w:tr>
      <w:tr w:rsidR="00AC3C9F" w14:paraId="46301132" w14:textId="77777777" w:rsidTr="00CB3508">
        <w:trPr>
          <w:trHeight w:hRule="exact" w:val="1127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BB6E2" w14:textId="77777777" w:rsidR="00AC3C9F" w:rsidRDefault="00CB3508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Were cost share policies followed?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3BA12" w14:textId="77777777" w:rsidR="00AC3C9F" w:rsidRPr="00AA4002" w:rsidRDefault="00AC3C9F" w:rsidP="00377701">
            <w:pPr>
              <w:pStyle w:val="TableParagraph"/>
              <w:tabs>
                <w:tab w:val="left" w:pos="5940"/>
              </w:tabs>
              <w:spacing w:line="273" w:lineRule="exact"/>
              <w:ind w:left="16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60054" w14:textId="77777777" w:rsidR="00AC3C9F" w:rsidRPr="00AA4002" w:rsidRDefault="00AC3C9F" w:rsidP="00377701">
            <w:pPr>
              <w:pStyle w:val="TableParagraph"/>
              <w:tabs>
                <w:tab w:val="left" w:pos="5940"/>
              </w:tabs>
              <w:spacing w:line="273" w:lineRule="exact"/>
              <w:ind w:left="170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794C6" w14:textId="77777777" w:rsidR="00AC3C9F" w:rsidRPr="00AA4002" w:rsidRDefault="00AC3C9F" w:rsidP="00377701">
            <w:pPr>
              <w:pStyle w:val="TableParagraph"/>
              <w:tabs>
                <w:tab w:val="left" w:pos="5940"/>
              </w:tabs>
              <w:spacing w:line="273" w:lineRule="exact"/>
              <w:ind w:left="132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33158" w14:textId="77777777" w:rsidR="00AC3C9F" w:rsidRPr="00AA4002" w:rsidRDefault="00AC3C9F" w:rsidP="00377701">
            <w:pPr>
              <w:pStyle w:val="TableParagraph"/>
              <w:tabs>
                <w:tab w:val="left" w:pos="5940"/>
              </w:tabs>
              <w:spacing w:line="273" w:lineRule="exact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C88C667" w14:textId="77777777" w:rsidR="00AC3C9F" w:rsidRDefault="00CB3508" w:rsidP="00377701">
            <w:pPr>
              <w:pStyle w:val="TableParagraph"/>
              <w:tabs>
                <w:tab w:val="left" w:pos="59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300.17</w:t>
            </w:r>
          </w:p>
        </w:tc>
      </w:tr>
    </w:tbl>
    <w:p w14:paraId="3D107259" w14:textId="77777777" w:rsidR="00C746D0" w:rsidRPr="00CC7675" w:rsidRDefault="00C746D0" w:rsidP="00CC7675"/>
    <w:sectPr w:rsidR="00C746D0" w:rsidRPr="00CC7675" w:rsidSect="008A0A25">
      <w:headerReference w:type="default" r:id="rId7"/>
      <w:footerReference w:type="default" r:id="rId8"/>
      <w:pgSz w:w="12240" w:h="15840"/>
      <w:pgMar w:top="153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EF1B" w14:textId="77777777" w:rsidR="004A083D" w:rsidRDefault="004A083D" w:rsidP="008A0A25">
      <w:r>
        <w:separator/>
      </w:r>
    </w:p>
  </w:endnote>
  <w:endnote w:type="continuationSeparator" w:id="0">
    <w:p w14:paraId="53FBD274" w14:textId="77777777" w:rsidR="004A083D" w:rsidRDefault="004A083D" w:rsidP="008A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CD66" w14:textId="755B0953" w:rsidR="008A0A25" w:rsidRPr="008A0A25" w:rsidRDefault="008A0A25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8A0A25">
      <w:rPr>
        <w:rFonts w:eastAsiaTheme="majorEastAsia" w:cstheme="majorBidi"/>
      </w:rPr>
      <w:t>1/1/16</w:t>
    </w:r>
    <w:r w:rsidR="00E749F7">
      <w:rPr>
        <w:rFonts w:eastAsiaTheme="majorEastAsia" w:cstheme="majorBidi"/>
      </w:rPr>
      <w:t xml:space="preserve"> </w:t>
    </w:r>
    <w:r w:rsidR="00E749F7">
      <w:rPr>
        <w:rFonts w:eastAsiaTheme="majorEastAsia" w:cstheme="majorBidi"/>
      </w:rPr>
      <w:t>Updated 3/29/18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A0A25">
      <w:rPr>
        <w:rFonts w:eastAsiaTheme="majorEastAsia" w:cstheme="majorBidi"/>
      </w:rPr>
      <w:t xml:space="preserve">Page </w:t>
    </w:r>
    <w:r w:rsidRPr="008A0A25">
      <w:rPr>
        <w:rFonts w:eastAsiaTheme="minorEastAsia"/>
      </w:rPr>
      <w:fldChar w:fldCharType="begin"/>
    </w:r>
    <w:r w:rsidRPr="008A0A25">
      <w:instrText xml:space="preserve"> PAGE   \* MERGEFORMAT </w:instrText>
    </w:r>
    <w:r w:rsidRPr="008A0A25">
      <w:rPr>
        <w:rFonts w:eastAsiaTheme="minorEastAsia"/>
      </w:rPr>
      <w:fldChar w:fldCharType="separate"/>
    </w:r>
    <w:r w:rsidR="00C93BFD" w:rsidRPr="00C93BFD">
      <w:rPr>
        <w:rFonts w:eastAsiaTheme="majorEastAsia" w:cstheme="majorBidi"/>
        <w:noProof/>
      </w:rPr>
      <w:t>1</w:t>
    </w:r>
    <w:r w:rsidRPr="008A0A25">
      <w:rPr>
        <w:rFonts w:eastAsiaTheme="majorEastAsia" w:cstheme="majorBidi"/>
        <w:noProof/>
      </w:rPr>
      <w:fldChar w:fldCharType="end"/>
    </w:r>
  </w:p>
  <w:p w14:paraId="6820AF13" w14:textId="77777777" w:rsidR="008A0A25" w:rsidRDefault="008A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4A6D" w14:textId="77777777" w:rsidR="004A083D" w:rsidRDefault="004A083D" w:rsidP="008A0A25">
      <w:r>
        <w:separator/>
      </w:r>
    </w:p>
  </w:footnote>
  <w:footnote w:type="continuationSeparator" w:id="0">
    <w:p w14:paraId="029CDE20" w14:textId="77777777" w:rsidR="004A083D" w:rsidRDefault="004A083D" w:rsidP="008A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3EB1" w14:textId="77777777" w:rsidR="008A0A25" w:rsidRPr="008A0A25" w:rsidRDefault="004A083D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32"/>
        <w:szCs w:val="32"/>
      </w:rPr>
    </w:pP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0A25" w:rsidRPr="008A0A25">
          <w:rPr>
            <w:rFonts w:eastAsiaTheme="majorEastAsia" w:cstheme="majorBidi"/>
            <w:b/>
            <w:sz w:val="32"/>
            <w:szCs w:val="32"/>
          </w:rPr>
          <w:t>Title III Older Americans Act Program</w:t>
        </w:r>
      </w:sdtContent>
    </w:sdt>
  </w:p>
  <w:p w14:paraId="2064F906" w14:textId="77777777" w:rsidR="008A0A25" w:rsidRDefault="00A65EC2" w:rsidP="008A0A25">
    <w:pPr>
      <w:pStyle w:val="Header"/>
      <w:pBdr>
        <w:bottom w:val="thickThinSmallGap" w:sz="24" w:space="9" w:color="622423" w:themeColor="accent2" w:themeShade="7F"/>
      </w:pBdr>
      <w:tabs>
        <w:tab w:val="left" w:pos="8001"/>
      </w:tabs>
      <w:jc w:val="center"/>
      <w:rPr>
        <w:rFonts w:eastAsiaTheme="majorEastAsia" w:cstheme="majorBidi"/>
        <w:b/>
        <w:sz w:val="28"/>
        <w:szCs w:val="32"/>
      </w:rPr>
    </w:pPr>
    <w:r>
      <w:rPr>
        <w:rFonts w:eastAsiaTheme="majorEastAsia" w:cstheme="majorBidi"/>
        <w:b/>
        <w:sz w:val="28"/>
        <w:szCs w:val="32"/>
      </w:rPr>
      <w:t>TITLE III</w:t>
    </w:r>
    <w:r w:rsidR="00701E33">
      <w:rPr>
        <w:rFonts w:eastAsiaTheme="majorEastAsia" w:cstheme="majorBidi"/>
        <w:b/>
        <w:sz w:val="28"/>
        <w:szCs w:val="32"/>
      </w:rPr>
      <w:t xml:space="preserve">B </w:t>
    </w:r>
    <w:r w:rsidR="00CC7675">
      <w:rPr>
        <w:rFonts w:eastAsiaTheme="majorEastAsia" w:cstheme="majorBidi"/>
        <w:b/>
        <w:sz w:val="28"/>
        <w:szCs w:val="32"/>
      </w:rPr>
      <w:t>PERSONAL CARE</w:t>
    </w:r>
    <w:r>
      <w:rPr>
        <w:rFonts w:eastAsiaTheme="majorEastAsia" w:cstheme="majorBidi"/>
        <w:b/>
        <w:sz w:val="28"/>
        <w:szCs w:val="32"/>
      </w:rPr>
      <w:t xml:space="preserve"> SERVICE DELIVERY</w:t>
    </w:r>
    <w:r w:rsidR="008A0A25">
      <w:rPr>
        <w:rFonts w:eastAsiaTheme="majorEastAsia" w:cstheme="majorBidi"/>
        <w:b/>
        <w:sz w:val="28"/>
        <w:szCs w:val="32"/>
      </w:rPr>
      <w:t xml:space="preserve"> </w:t>
    </w:r>
    <w:r w:rsidR="008A0A25" w:rsidRPr="008A0A25">
      <w:rPr>
        <w:rFonts w:eastAsiaTheme="majorEastAsia" w:cstheme="majorBidi"/>
        <w:b/>
        <w:sz w:val="28"/>
        <w:szCs w:val="32"/>
      </w:rPr>
      <w:t>MONITORING TOOL</w:t>
    </w:r>
  </w:p>
  <w:p w14:paraId="5CB22429" w14:textId="77777777" w:rsidR="008A0A25" w:rsidRDefault="008A0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5352"/>
    <w:multiLevelType w:val="hybridMultilevel"/>
    <w:tmpl w:val="0D32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25"/>
    <w:rsid w:val="0003725C"/>
    <w:rsid w:val="00175193"/>
    <w:rsid w:val="001A53F9"/>
    <w:rsid w:val="00274C3B"/>
    <w:rsid w:val="002C19AB"/>
    <w:rsid w:val="00307F7C"/>
    <w:rsid w:val="004A083D"/>
    <w:rsid w:val="004C7C81"/>
    <w:rsid w:val="00701E33"/>
    <w:rsid w:val="00775FED"/>
    <w:rsid w:val="008A0A25"/>
    <w:rsid w:val="00910CB7"/>
    <w:rsid w:val="009225AB"/>
    <w:rsid w:val="00964896"/>
    <w:rsid w:val="009717A4"/>
    <w:rsid w:val="00A65EC2"/>
    <w:rsid w:val="00A71C25"/>
    <w:rsid w:val="00AC3734"/>
    <w:rsid w:val="00AC3C9F"/>
    <w:rsid w:val="00B200BC"/>
    <w:rsid w:val="00B8787A"/>
    <w:rsid w:val="00BF3FC8"/>
    <w:rsid w:val="00C17B52"/>
    <w:rsid w:val="00C414E9"/>
    <w:rsid w:val="00C746D0"/>
    <w:rsid w:val="00C93BFD"/>
    <w:rsid w:val="00CB3508"/>
    <w:rsid w:val="00CC7675"/>
    <w:rsid w:val="00D52DA8"/>
    <w:rsid w:val="00E749F7"/>
    <w:rsid w:val="00EB53B3"/>
    <w:rsid w:val="00EC0F2A"/>
    <w:rsid w:val="00EE6264"/>
    <w:rsid w:val="00F007FE"/>
    <w:rsid w:val="00F45BAB"/>
    <w:rsid w:val="00F607FB"/>
    <w:rsid w:val="00F8491E"/>
    <w:rsid w:val="00F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161E"/>
  <w15:docId w15:val="{60A2A1C5-53EF-4BBB-9C56-8B3294A9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53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25"/>
  </w:style>
  <w:style w:type="paragraph" w:styleId="Footer">
    <w:name w:val="footer"/>
    <w:basedOn w:val="Normal"/>
    <w:link w:val="FooterChar"/>
    <w:uiPriority w:val="99"/>
    <w:unhideWhenUsed/>
    <w:rsid w:val="008A0A2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25"/>
  </w:style>
  <w:style w:type="paragraph" w:styleId="BalloonText">
    <w:name w:val="Balloon Text"/>
    <w:basedOn w:val="Normal"/>
    <w:link w:val="BalloonTextChar"/>
    <w:uiPriority w:val="99"/>
    <w:semiHidden/>
    <w:unhideWhenUsed/>
    <w:rsid w:val="008A0A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Older Americans Act Program</vt:lpstr>
    </vt:vector>
  </TitlesOfParts>
  <Company>West Virginia Office of Technology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Older Americans Act Program</dc:title>
  <dc:creator>Hager, Allyson A</dc:creator>
  <cp:lastModifiedBy>Craigo, Julie</cp:lastModifiedBy>
  <cp:revision>6</cp:revision>
  <dcterms:created xsi:type="dcterms:W3CDTF">2018-03-28T13:24:00Z</dcterms:created>
  <dcterms:modified xsi:type="dcterms:W3CDTF">2018-03-28T14:30:00Z</dcterms:modified>
</cp:coreProperties>
</file>